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DC90F" w14:textId="77777777" w:rsidR="00974681" w:rsidRPr="00CE2264" w:rsidRDefault="00974681" w:rsidP="00CE2264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(製糸会社用別紙様式５)</w:t>
      </w:r>
    </w:p>
    <w:p w14:paraId="327A7452" w14:textId="77777777" w:rsidR="00974681" w:rsidRPr="00CE2264" w:rsidRDefault="00974681" w:rsidP="00CE2264">
      <w:pPr>
        <w:jc w:val="center"/>
        <w:rPr>
          <w:rFonts w:ascii="ＭＳ 明朝" w:eastAsia="ＭＳ 明朝" w:hAnsi="ＭＳ 明朝"/>
          <w:b/>
          <w:bCs/>
          <w:sz w:val="28"/>
          <w:szCs w:val="28"/>
          <w:u w:color="FF0000"/>
        </w:rPr>
      </w:pPr>
      <w:r w:rsidRPr="00CE2264">
        <w:rPr>
          <w:rFonts w:ascii="ＭＳ 明朝" w:eastAsia="ＭＳ 明朝" w:hAnsi="ＭＳ 明朝" w:hint="eastAsia"/>
          <w:b/>
          <w:bCs/>
          <w:sz w:val="28"/>
          <w:szCs w:val="28"/>
          <w:u w:color="FF0000"/>
        </w:rPr>
        <w:t>〇〇年度分　実績報告</w:t>
      </w:r>
    </w:p>
    <w:p w14:paraId="1ECD2EE7" w14:textId="77777777" w:rsidR="00974681" w:rsidRPr="00CE2264" w:rsidRDefault="00974681" w:rsidP="00FB2E16">
      <w:pPr>
        <w:spacing w:line="0" w:lineRule="atLeast"/>
        <w:rPr>
          <w:rFonts w:ascii="ＭＳ 明朝" w:eastAsia="ＭＳ 明朝" w:hAnsi="ＭＳ 明朝"/>
          <w:sz w:val="22"/>
          <w:u w:color="FF0000"/>
        </w:rPr>
      </w:pPr>
    </w:p>
    <w:p w14:paraId="408D27D7" w14:textId="77777777" w:rsidR="00974681" w:rsidRPr="00CE2264" w:rsidRDefault="00974681" w:rsidP="00B76891">
      <w:pPr>
        <w:jc w:val="righ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（西暦）年　　月　　日</w:t>
      </w:r>
    </w:p>
    <w:p w14:paraId="023E275F" w14:textId="77777777" w:rsidR="00974681" w:rsidRPr="00CE2264" w:rsidRDefault="00974681" w:rsidP="00974681">
      <w:pPr>
        <w:spacing w:line="200" w:lineRule="exact"/>
        <w:ind w:firstLineChars="2400" w:firstLine="5280"/>
        <w:jc w:val="left"/>
        <w:rPr>
          <w:rFonts w:ascii="ＭＳ 明朝" w:eastAsia="ＭＳ 明朝" w:hAnsi="ＭＳ 明朝"/>
          <w:sz w:val="22"/>
          <w:u w:color="FF0000"/>
        </w:rPr>
      </w:pPr>
    </w:p>
    <w:p w14:paraId="257906D5" w14:textId="77777777" w:rsidR="00974681" w:rsidRPr="00CE2264" w:rsidRDefault="00974681" w:rsidP="00CE2264">
      <w:pPr>
        <w:ind w:firstLineChars="2400" w:firstLine="5280"/>
        <w:jc w:val="lef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企業名　〇〇〇〇〇〇</w:t>
      </w:r>
    </w:p>
    <w:p w14:paraId="2F07F060" w14:textId="77777777" w:rsidR="00974681" w:rsidRPr="00CE2264" w:rsidRDefault="00974681" w:rsidP="00CE2264">
      <w:pPr>
        <w:ind w:firstLineChars="2400" w:firstLine="5280"/>
        <w:jc w:val="lef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代表者　役職○○　　○○　○○　　　印</w:t>
      </w:r>
    </w:p>
    <w:p w14:paraId="5E9D58EE" w14:textId="77777777" w:rsidR="00974681" w:rsidRPr="00CE2264" w:rsidRDefault="00974681" w:rsidP="00CE2264">
      <w:pPr>
        <w:ind w:firstLineChars="2400" w:firstLine="5280"/>
        <w:jc w:val="lef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電話番号　00-0000-0000</w:t>
      </w:r>
    </w:p>
    <w:p w14:paraId="55699C4B" w14:textId="77777777" w:rsidR="00974681" w:rsidRPr="00CE2264" w:rsidRDefault="00974681" w:rsidP="00CE2264">
      <w:pPr>
        <w:ind w:firstLineChars="2400" w:firstLine="5280"/>
        <w:jc w:val="lef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表示者登録番号　0000</w:t>
      </w:r>
    </w:p>
    <w:p w14:paraId="4F9DD06C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1.原料繭調達実績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51"/>
        <w:gridCol w:w="2552"/>
      </w:tblGrid>
      <w:tr w:rsidR="00CE2264" w:rsidRPr="00CE2264" w14:paraId="42DCFF33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74519DA4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蚕期</w:t>
            </w:r>
          </w:p>
        </w:tc>
        <w:tc>
          <w:tcPr>
            <w:tcW w:w="2552" w:type="dxa"/>
            <w:vAlign w:val="center"/>
          </w:tcPr>
          <w:p w14:paraId="7A1997AF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</w:tr>
      <w:tr w:rsidR="00CE2264" w:rsidRPr="00CE2264" w14:paraId="092B4AFC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33370D49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春</w:t>
            </w:r>
          </w:p>
        </w:tc>
        <w:tc>
          <w:tcPr>
            <w:tcW w:w="2552" w:type="dxa"/>
            <w:vAlign w:val="center"/>
          </w:tcPr>
          <w:p w14:paraId="6205877A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04BCD61B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5CE85C18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夏・初秋</w:t>
            </w:r>
          </w:p>
        </w:tc>
        <w:tc>
          <w:tcPr>
            <w:tcW w:w="2552" w:type="dxa"/>
            <w:vAlign w:val="center"/>
          </w:tcPr>
          <w:p w14:paraId="5921E78C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224B7EBA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5B6E8108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晩秋</w:t>
            </w:r>
          </w:p>
        </w:tc>
        <w:tc>
          <w:tcPr>
            <w:tcW w:w="2552" w:type="dxa"/>
            <w:vAlign w:val="center"/>
          </w:tcPr>
          <w:p w14:paraId="3958E4BA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7B3E9EE8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4549602A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晩々秋</w:t>
            </w:r>
          </w:p>
        </w:tc>
        <w:tc>
          <w:tcPr>
            <w:tcW w:w="2552" w:type="dxa"/>
            <w:vAlign w:val="center"/>
          </w:tcPr>
          <w:p w14:paraId="2AFB06BF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4FC5E919" w14:textId="77777777" w:rsidTr="00F66847">
        <w:trPr>
          <w:trHeight w:val="330"/>
        </w:trPr>
        <w:tc>
          <w:tcPr>
            <w:tcW w:w="1451" w:type="dxa"/>
            <w:vAlign w:val="center"/>
          </w:tcPr>
          <w:p w14:paraId="2C631C19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合計</w:t>
            </w:r>
          </w:p>
        </w:tc>
        <w:tc>
          <w:tcPr>
            <w:tcW w:w="2552" w:type="dxa"/>
            <w:vAlign w:val="center"/>
          </w:tcPr>
          <w:p w14:paraId="7139C19F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768C3321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取扱蚕品種（全て記載のこと）</w:t>
      </w:r>
    </w:p>
    <w:p w14:paraId="7B926B07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/>
          <w:noProof/>
          <w:sz w:val="22"/>
          <w:u w:color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45498" wp14:editId="553DF733">
                <wp:simplePos x="0" y="0"/>
                <wp:positionH relativeFrom="column">
                  <wp:posOffset>27940</wp:posOffset>
                </wp:positionH>
                <wp:positionV relativeFrom="paragraph">
                  <wp:posOffset>75565</wp:posOffset>
                </wp:positionV>
                <wp:extent cx="3981450" cy="638175"/>
                <wp:effectExtent l="0" t="0" r="19050" b="28575"/>
                <wp:wrapNone/>
                <wp:docPr id="12340818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E50DC3" w14:textId="77777777" w:rsidR="00974681" w:rsidRDefault="00974681" w:rsidP="00974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45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pt;margin-top:5.95pt;width:313.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U/NQIAAHwEAAAOAAAAZHJzL2Uyb0RvYy54bWysVE1v2zAMvQ/YfxB0XxynSZsacYosRYYB&#10;RVsgHXpWZCk2JouapMTOfv0o2flou9Owi0yK1CP5SHp219aK7IV1FeicpoMhJUJzKCq9zemPl9WX&#10;KSXOM10wBVrk9CAcvZt//jRrTCZGUIIqhCUIol3WmJyW3pssSRwvRc3cAIzQaJRga+ZRtduksKxB&#10;9Folo+HwOmnAFsYCF87h7X1npPOIL6Xg/klKJzxROcXcfDxtPDfhTOYzlm0tM2XF+zTYP2RRs0pj&#10;0BPUPfOM7Gz1AaquuAUH0g841AlIWXERa8Bq0uG7atYlMyLWguQ4c6LJ/T9Y/rhfm2dLfPsVWmxg&#10;IKQxLnN4Gepppa3DFzMlaEcKDyfaROsJx8ur22k6nqCJo+36apreTAJMcn5trPPfBNQkCDm12JbI&#10;Fts/ON+5Hl1CMAeqKlaVUlEJoyCWypI9wyYqH3NE8DdeSpMmBMc0PiAE6NP7jWL8Z5/eBQLiKY05&#10;n2sPkm83bU/IBooD8mShGyFn+KpC3Afm/DOzODNYP+6Bf8JDKsBkoJcoKcH+/tt98MdWopWSBmcw&#10;p+7XjllBifquscm36XgchjYq48nNCBV7adlcWvSuXgIylOLGGR7F4O/VUZQW6ldcl0WIiiamOcbO&#10;qT+KS99tBq4bF4tFdMIxNcw/6LXhATqQG/h8aV+ZNX0/PU7CIxynlWXv2tr5hpcaFjsPsoo9DwR3&#10;rPa844jHqenXMezQpR69zj+N+R8AAAD//wMAUEsDBBQABgAIAAAAIQCHMRoV2gAAAAgBAAAPAAAA&#10;ZHJzL2Rvd25yZXYueG1sTI/BTsMwEETvSPyDtZW4USclqtIQpwJUuHCiIM5uvLWtxnZku2n4e7Yn&#10;OO6b0exMu53dwCaMyQYvoFwWwND3QVmvBXx9vt7XwFKWXskheBTwgwm23e1NKxsVLv4Dp33WjEJ8&#10;aqQAk/PYcJ56g06mZRjRk3YM0clMZ9RcRXmhcDfwVVGsuZPW0wcjR3wx2J/2Zydg96w3uq9lNLta&#10;WTvN38d3/SbE3WJ+egSWcc5/ZrjWp+rQUadDOHuV2CCgqshIuNwAI3n9UBI4XMGqAt61/P+A7hcA&#10;AP//AwBQSwECLQAUAAYACAAAACEAtoM4kv4AAADhAQAAEwAAAAAAAAAAAAAAAAAAAAAAW0NvbnRl&#10;bnRfVHlwZXNdLnhtbFBLAQItABQABgAIAAAAIQA4/SH/1gAAAJQBAAALAAAAAAAAAAAAAAAAAC8B&#10;AABfcmVscy8ucmVsc1BLAQItABQABgAIAAAAIQAKY8U/NQIAAHwEAAAOAAAAAAAAAAAAAAAAAC4C&#10;AABkcnMvZTJvRG9jLnhtbFBLAQItABQABgAIAAAAIQCHMRoV2gAAAAgBAAAPAAAAAAAAAAAAAAAA&#10;AI8EAABkcnMvZG93bnJldi54bWxQSwUGAAAAAAQABADzAAAAlgUAAAAA&#10;" fillcolor="white [3201]" strokeweight=".5pt">
                <v:textbox>
                  <w:txbxContent>
                    <w:p w14:paraId="35E50DC3" w14:textId="77777777" w:rsidR="00974681" w:rsidRDefault="00974681" w:rsidP="00974681"/>
                  </w:txbxContent>
                </v:textbox>
              </v:shape>
            </w:pict>
          </mc:Fallback>
        </mc:AlternateContent>
      </w:r>
    </w:p>
    <w:p w14:paraId="3B20D711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75E773D3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4B535EE3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586C0068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42587CBC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75D6C96C" w14:textId="77777777" w:rsidR="00FB2E16" w:rsidRDefault="00FB2E16" w:rsidP="00FB2E16">
      <w:pPr>
        <w:spacing w:line="20" w:lineRule="exact"/>
        <w:rPr>
          <w:rFonts w:ascii="ＭＳ 明朝" w:eastAsia="ＭＳ 明朝" w:hAnsi="ＭＳ 明朝"/>
          <w:sz w:val="22"/>
          <w:u w:color="FF0000"/>
        </w:rPr>
      </w:pPr>
    </w:p>
    <w:p w14:paraId="57B601CD" w14:textId="326F6086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2.製造実績</w:t>
      </w:r>
    </w:p>
    <w:p w14:paraId="7C6FF694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(1)普通生糸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89"/>
        <w:gridCol w:w="2289"/>
      </w:tblGrid>
      <w:tr w:rsidR="00CE2264" w:rsidRPr="00CE2264" w14:paraId="7630ABC6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6E537530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種類</w:t>
            </w:r>
          </w:p>
        </w:tc>
        <w:tc>
          <w:tcPr>
            <w:tcW w:w="2289" w:type="dxa"/>
            <w:vAlign w:val="center"/>
          </w:tcPr>
          <w:p w14:paraId="12C3A229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</w:tr>
      <w:tr w:rsidR="00CE2264" w:rsidRPr="00CE2264" w14:paraId="06921D5B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443AC390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1D6D563D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64FC44AB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2E7CF291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0A727B99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28B3E513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3CE334C7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736C9C44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00FBF23D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1867D3DC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62375D1C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5C88B353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注1：種類には「蚕品種　繊度」を記入して下さい。</w:t>
      </w:r>
    </w:p>
    <w:p w14:paraId="557BC3E2" w14:textId="159F3645" w:rsidR="00FB2E16" w:rsidRDefault="00974681" w:rsidP="006A62F4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注2：</w:t>
      </w:r>
      <w:r w:rsidR="00E65214" w:rsidRPr="00E65214">
        <w:rPr>
          <w:rFonts w:ascii="ＭＳ 明朝" w:eastAsia="ＭＳ 明朝" w:hAnsi="ＭＳ 明朝" w:cs="Times New Roman" w:hint="eastAsia"/>
          <w:sz w:val="22"/>
        </w:rPr>
        <w:t>普通生糸とは、普通蚕品種（春嶺×鐘月、錦秋×鐘和）、ぐんま</w:t>
      </w:r>
      <w:r w:rsidR="00E65214" w:rsidRPr="00E65214">
        <w:rPr>
          <w:rFonts w:ascii="ＭＳ 明朝" w:eastAsia="ＭＳ 明朝" w:hAnsi="ＭＳ 明朝" w:cs="Times New Roman"/>
          <w:sz w:val="22"/>
        </w:rPr>
        <w:t>200、なつこ、朝・日×東・海、太平×長安等（以下｢普通蚕品種等｣という）の繭を用いて器械繰糸した生糸を言います。</w:t>
      </w:r>
    </w:p>
    <w:p w14:paraId="5736C8BC" w14:textId="4BFA1EC8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(2)特殊生糸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89"/>
        <w:gridCol w:w="2289"/>
      </w:tblGrid>
      <w:tr w:rsidR="00CE2264" w:rsidRPr="00CE2264" w14:paraId="509D3963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6BBFBBEC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種類</w:t>
            </w:r>
          </w:p>
        </w:tc>
        <w:tc>
          <w:tcPr>
            <w:tcW w:w="2289" w:type="dxa"/>
            <w:vAlign w:val="center"/>
          </w:tcPr>
          <w:p w14:paraId="35992E97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</w:tr>
      <w:tr w:rsidR="00CE2264" w:rsidRPr="00CE2264" w14:paraId="30949699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3AAF5F56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74E92DF2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2C9E7B8C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4F6244D2" w14:textId="77777777" w:rsidR="00974681" w:rsidRPr="00CE2264" w:rsidRDefault="00974681" w:rsidP="001669F2">
            <w:pPr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07F712F2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39105EF7" w14:textId="77777777" w:rsidTr="00F66847">
        <w:trPr>
          <w:trHeight w:val="423"/>
        </w:trPr>
        <w:tc>
          <w:tcPr>
            <w:tcW w:w="2289" w:type="dxa"/>
            <w:vAlign w:val="center"/>
          </w:tcPr>
          <w:p w14:paraId="0D498E8F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89" w:type="dxa"/>
            <w:vAlign w:val="center"/>
          </w:tcPr>
          <w:p w14:paraId="59EECBE1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4417F69B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lastRenderedPageBreak/>
        <w:t>注1：種類には「蚕品種　繊度」を記入して下さい。</w:t>
      </w:r>
    </w:p>
    <w:p w14:paraId="665C8015" w14:textId="78B36168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注2：</w:t>
      </w:r>
      <w:r w:rsidR="00E65214" w:rsidRPr="00E65214">
        <w:rPr>
          <w:rFonts w:ascii="ＭＳ 明朝" w:eastAsia="ＭＳ 明朝" w:hAnsi="ＭＳ 明朝" w:cs="Times New Roman" w:hint="eastAsia"/>
          <w:sz w:val="22"/>
        </w:rPr>
        <w:t>特殊生糸とは、普通蚕品種等以外の蚕品種の繭を用いて器械繰糸した生糸、又は特色ある操糸方法で製造された生糸</w:t>
      </w:r>
      <w:r w:rsidR="00E65214" w:rsidRPr="00E65214">
        <w:rPr>
          <w:rFonts w:ascii="ＭＳ 明朝" w:eastAsia="ＭＳ 明朝" w:hAnsi="ＭＳ 明朝" w:cs="Times New Roman"/>
          <w:sz w:val="22"/>
        </w:rPr>
        <w:t>(ネットロウシルク、玉糸、太繊度低張力糸、シルクトウ等)を言います。</w:t>
      </w:r>
    </w:p>
    <w:p w14:paraId="05AA956D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(3)キビソ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17"/>
      </w:tblGrid>
      <w:tr w:rsidR="00CE2264" w:rsidRPr="00CE2264" w14:paraId="51ED6C0E" w14:textId="77777777" w:rsidTr="00F66847">
        <w:trPr>
          <w:trHeight w:val="422"/>
        </w:trPr>
        <w:tc>
          <w:tcPr>
            <w:tcW w:w="2117" w:type="dxa"/>
            <w:vAlign w:val="center"/>
          </w:tcPr>
          <w:p w14:paraId="7C332A5F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</w:tr>
      <w:tr w:rsidR="00CE2264" w:rsidRPr="00CE2264" w14:paraId="5AEBE686" w14:textId="77777777" w:rsidTr="00F66847">
        <w:trPr>
          <w:trHeight w:val="422"/>
        </w:trPr>
        <w:tc>
          <w:tcPr>
            <w:tcW w:w="2117" w:type="dxa"/>
            <w:vAlign w:val="center"/>
          </w:tcPr>
          <w:p w14:paraId="1C574482" w14:textId="77777777" w:rsidR="00974681" w:rsidRPr="00CE2264" w:rsidRDefault="00974681" w:rsidP="001669F2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26F77E78" w14:textId="77777777" w:rsidR="00974681" w:rsidRPr="00CE2264" w:rsidRDefault="00974681" w:rsidP="00974681">
      <w:pPr>
        <w:spacing w:line="200" w:lineRule="exact"/>
        <w:rPr>
          <w:rFonts w:ascii="ＭＳ 明朝" w:eastAsia="ＭＳ 明朝" w:hAnsi="ＭＳ 明朝"/>
          <w:sz w:val="22"/>
          <w:u w:color="FF0000"/>
        </w:rPr>
      </w:pPr>
    </w:p>
    <w:p w14:paraId="7FBB889F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3.販売実績</w:t>
      </w:r>
    </w:p>
    <w:p w14:paraId="58754375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(1)普通生糸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724"/>
        <w:gridCol w:w="1390"/>
        <w:gridCol w:w="992"/>
        <w:gridCol w:w="851"/>
        <w:gridCol w:w="1134"/>
        <w:gridCol w:w="1134"/>
        <w:gridCol w:w="1417"/>
        <w:gridCol w:w="1559"/>
      </w:tblGrid>
      <w:tr w:rsidR="00411A7E" w:rsidRPr="00CE2264" w14:paraId="69734C86" w14:textId="77777777" w:rsidTr="00B76891">
        <w:trPr>
          <w:trHeight w:val="715"/>
        </w:trPr>
        <w:tc>
          <w:tcPr>
            <w:tcW w:w="1724" w:type="dxa"/>
            <w:vAlign w:val="center"/>
          </w:tcPr>
          <w:p w14:paraId="25A9B78C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種類</w:t>
            </w:r>
          </w:p>
        </w:tc>
        <w:tc>
          <w:tcPr>
            <w:tcW w:w="1390" w:type="dxa"/>
            <w:vAlign w:val="center"/>
          </w:tcPr>
          <w:p w14:paraId="7AF339BE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企業名または個人名</w:t>
            </w:r>
          </w:p>
        </w:tc>
        <w:tc>
          <w:tcPr>
            <w:tcW w:w="992" w:type="dxa"/>
            <w:vAlign w:val="center"/>
          </w:tcPr>
          <w:p w14:paraId="5FFB1D9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業種</w:t>
            </w:r>
          </w:p>
        </w:tc>
        <w:tc>
          <w:tcPr>
            <w:tcW w:w="851" w:type="dxa"/>
            <w:vAlign w:val="center"/>
          </w:tcPr>
          <w:p w14:paraId="3FAB158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用途</w:t>
            </w:r>
          </w:p>
        </w:tc>
        <w:tc>
          <w:tcPr>
            <w:tcW w:w="1134" w:type="dxa"/>
            <w:vAlign w:val="center"/>
          </w:tcPr>
          <w:p w14:paraId="2165B68F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出荷形態</w:t>
            </w:r>
          </w:p>
        </w:tc>
        <w:tc>
          <w:tcPr>
            <w:tcW w:w="1134" w:type="dxa"/>
            <w:vAlign w:val="center"/>
          </w:tcPr>
          <w:p w14:paraId="56194F9C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  <w:tc>
          <w:tcPr>
            <w:tcW w:w="1417" w:type="dxa"/>
            <w:vAlign w:val="center"/>
          </w:tcPr>
          <w:p w14:paraId="240FEE56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マーク添付数量(枚)</w:t>
            </w:r>
          </w:p>
        </w:tc>
        <w:tc>
          <w:tcPr>
            <w:tcW w:w="1559" w:type="dxa"/>
            <w:vAlign w:val="center"/>
          </w:tcPr>
          <w:p w14:paraId="12372AD8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販売価格(円/kg)</w:t>
            </w:r>
          </w:p>
        </w:tc>
      </w:tr>
      <w:tr w:rsidR="00411A7E" w:rsidRPr="00CE2264" w14:paraId="0297F16D" w14:textId="77777777" w:rsidTr="00B76891">
        <w:trPr>
          <w:trHeight w:val="356"/>
        </w:trPr>
        <w:tc>
          <w:tcPr>
            <w:tcW w:w="1724" w:type="dxa"/>
            <w:vAlign w:val="center"/>
          </w:tcPr>
          <w:p w14:paraId="074BA96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390" w:type="dxa"/>
            <w:vAlign w:val="center"/>
          </w:tcPr>
          <w:p w14:paraId="7CAE2CB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40F5EB4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354EEBD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2FB9642E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7644F57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4E8A2F13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263CB928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411A7E" w:rsidRPr="00CE2264" w14:paraId="5643C63A" w14:textId="77777777" w:rsidTr="00B76891">
        <w:trPr>
          <w:trHeight w:val="356"/>
        </w:trPr>
        <w:tc>
          <w:tcPr>
            <w:tcW w:w="1724" w:type="dxa"/>
            <w:vAlign w:val="center"/>
          </w:tcPr>
          <w:p w14:paraId="1A15976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390" w:type="dxa"/>
            <w:vAlign w:val="center"/>
          </w:tcPr>
          <w:p w14:paraId="495EE64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58B3F1D3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0A511DEC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64F59A48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3D2CBB29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7814E929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5541BEDB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411A7E" w:rsidRPr="00CE2264" w14:paraId="47A1410A" w14:textId="77777777" w:rsidTr="00B76891">
        <w:trPr>
          <w:trHeight w:val="356"/>
        </w:trPr>
        <w:tc>
          <w:tcPr>
            <w:tcW w:w="1724" w:type="dxa"/>
            <w:vAlign w:val="center"/>
          </w:tcPr>
          <w:p w14:paraId="011883C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390" w:type="dxa"/>
            <w:vAlign w:val="center"/>
          </w:tcPr>
          <w:p w14:paraId="2484219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7C087AF6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6C62190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0A67FCB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5255B43E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3CF0933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744CF6B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45086DB9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</w:t>
      </w:r>
      <w:r w:rsidRPr="00CE2264">
        <w:rPr>
          <w:rFonts w:ascii="ＭＳ 明朝" w:eastAsia="ＭＳ 明朝" w:hAnsi="ＭＳ 明朝"/>
          <w:sz w:val="22"/>
          <w:u w:color="FF0000"/>
        </w:rPr>
        <w:t>1：種類には「蚕品種　繊度」を記入して下さい。</w:t>
      </w:r>
    </w:p>
    <w:p w14:paraId="6F662F31" w14:textId="3A351C76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</w:t>
      </w:r>
      <w:r w:rsidRPr="00CE2264">
        <w:rPr>
          <w:rFonts w:ascii="ＭＳ 明朝" w:eastAsia="ＭＳ 明朝" w:hAnsi="ＭＳ 明朝"/>
          <w:sz w:val="22"/>
          <w:u w:color="FF0000"/>
        </w:rPr>
        <w:t>2：</w:t>
      </w:r>
      <w:r w:rsidR="00E65214" w:rsidRPr="00E65214">
        <w:rPr>
          <w:rFonts w:ascii="ＭＳ 明朝" w:eastAsia="ＭＳ 明朝" w:hAnsi="ＭＳ 明朝" w:cs="Times New Roman" w:hint="eastAsia"/>
          <w:sz w:val="22"/>
        </w:rPr>
        <w:t>普通生糸とは、普通蚕品種</w:t>
      </w:r>
      <w:r w:rsidR="00EF2E69">
        <w:rPr>
          <w:rFonts w:ascii="ＭＳ 明朝" w:eastAsia="ＭＳ 明朝" w:hAnsi="ＭＳ 明朝" w:cs="Times New Roman" w:hint="eastAsia"/>
          <w:sz w:val="22"/>
        </w:rPr>
        <w:t>等</w:t>
      </w:r>
      <w:r w:rsidR="00E65214" w:rsidRPr="00E65214">
        <w:rPr>
          <w:rFonts w:ascii="ＭＳ 明朝" w:eastAsia="ＭＳ 明朝" w:hAnsi="ＭＳ 明朝" w:cs="Times New Roman"/>
          <w:sz w:val="22"/>
        </w:rPr>
        <w:t>の繭を用いて器械繰糸した生糸を言います。</w:t>
      </w:r>
    </w:p>
    <w:p w14:paraId="29956CCD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(2)特殊生糸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1640"/>
        <w:gridCol w:w="1474"/>
        <w:gridCol w:w="992"/>
        <w:gridCol w:w="851"/>
        <w:gridCol w:w="1134"/>
        <w:gridCol w:w="1134"/>
        <w:gridCol w:w="1417"/>
        <w:gridCol w:w="1559"/>
      </w:tblGrid>
      <w:tr w:rsidR="00CE2264" w:rsidRPr="00CE2264" w14:paraId="47B30264" w14:textId="77777777" w:rsidTr="00B76891">
        <w:trPr>
          <w:trHeight w:val="741"/>
        </w:trPr>
        <w:tc>
          <w:tcPr>
            <w:tcW w:w="1640" w:type="dxa"/>
            <w:vAlign w:val="center"/>
          </w:tcPr>
          <w:p w14:paraId="647BB71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種類</w:t>
            </w:r>
          </w:p>
        </w:tc>
        <w:tc>
          <w:tcPr>
            <w:tcW w:w="1474" w:type="dxa"/>
            <w:vAlign w:val="center"/>
          </w:tcPr>
          <w:p w14:paraId="792B8CD2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企業名または個人名</w:t>
            </w:r>
          </w:p>
        </w:tc>
        <w:tc>
          <w:tcPr>
            <w:tcW w:w="992" w:type="dxa"/>
            <w:vAlign w:val="center"/>
          </w:tcPr>
          <w:p w14:paraId="16C65F9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業種</w:t>
            </w:r>
          </w:p>
        </w:tc>
        <w:tc>
          <w:tcPr>
            <w:tcW w:w="851" w:type="dxa"/>
            <w:vAlign w:val="center"/>
          </w:tcPr>
          <w:p w14:paraId="534DA46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用途</w:t>
            </w:r>
          </w:p>
        </w:tc>
        <w:tc>
          <w:tcPr>
            <w:tcW w:w="1134" w:type="dxa"/>
            <w:vAlign w:val="center"/>
          </w:tcPr>
          <w:p w14:paraId="64A8017E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出荷形態</w:t>
            </w:r>
          </w:p>
        </w:tc>
        <w:tc>
          <w:tcPr>
            <w:tcW w:w="1134" w:type="dxa"/>
            <w:vAlign w:val="center"/>
          </w:tcPr>
          <w:p w14:paraId="1C4E19F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  <w:tc>
          <w:tcPr>
            <w:tcW w:w="1417" w:type="dxa"/>
            <w:vAlign w:val="center"/>
          </w:tcPr>
          <w:p w14:paraId="7B46CE6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マーク添付数量(枚)</w:t>
            </w:r>
          </w:p>
        </w:tc>
        <w:tc>
          <w:tcPr>
            <w:tcW w:w="1559" w:type="dxa"/>
            <w:vAlign w:val="center"/>
          </w:tcPr>
          <w:p w14:paraId="66683B2C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販売価格(円/kg)</w:t>
            </w:r>
          </w:p>
        </w:tc>
      </w:tr>
      <w:tr w:rsidR="00CE2264" w:rsidRPr="00CE2264" w14:paraId="6F8B100E" w14:textId="77777777" w:rsidTr="00B76891">
        <w:trPr>
          <w:trHeight w:val="369"/>
        </w:trPr>
        <w:tc>
          <w:tcPr>
            <w:tcW w:w="1640" w:type="dxa"/>
            <w:vAlign w:val="center"/>
          </w:tcPr>
          <w:p w14:paraId="396F9663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74" w:type="dxa"/>
            <w:vAlign w:val="center"/>
          </w:tcPr>
          <w:p w14:paraId="08E9289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73C5D28F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072BA546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30702282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58E891EB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6D32C32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4F75A6C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6B49A03E" w14:textId="77777777" w:rsidTr="00B76891">
        <w:trPr>
          <w:trHeight w:val="369"/>
        </w:trPr>
        <w:tc>
          <w:tcPr>
            <w:tcW w:w="1640" w:type="dxa"/>
            <w:vAlign w:val="center"/>
          </w:tcPr>
          <w:p w14:paraId="44F3D00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74" w:type="dxa"/>
            <w:vAlign w:val="center"/>
          </w:tcPr>
          <w:p w14:paraId="5880D949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621CB49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0247D98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196FA72B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6B6CE1C8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4B1E993C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6FE97C12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44F7AFAE" w14:textId="77777777" w:rsidTr="00B76891">
        <w:trPr>
          <w:trHeight w:val="369"/>
        </w:trPr>
        <w:tc>
          <w:tcPr>
            <w:tcW w:w="1640" w:type="dxa"/>
            <w:vAlign w:val="center"/>
          </w:tcPr>
          <w:p w14:paraId="505DB47B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74" w:type="dxa"/>
            <w:vAlign w:val="center"/>
          </w:tcPr>
          <w:p w14:paraId="35E1C28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30F17C5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851" w:type="dxa"/>
            <w:vAlign w:val="center"/>
          </w:tcPr>
          <w:p w14:paraId="3B3B8BF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767465D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134" w:type="dxa"/>
            <w:vAlign w:val="center"/>
          </w:tcPr>
          <w:p w14:paraId="6A73689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687FEBA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559" w:type="dxa"/>
            <w:vAlign w:val="center"/>
          </w:tcPr>
          <w:p w14:paraId="0E7F4E9E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15A2390C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</w:t>
      </w:r>
      <w:r w:rsidRPr="00CE2264">
        <w:rPr>
          <w:rFonts w:ascii="ＭＳ 明朝" w:eastAsia="ＭＳ 明朝" w:hAnsi="ＭＳ 明朝"/>
          <w:sz w:val="22"/>
          <w:u w:color="FF0000"/>
        </w:rPr>
        <w:t>1：種類には「蚕品種または生糸名称　繊度」を記入して下さい。</w:t>
      </w:r>
    </w:p>
    <w:p w14:paraId="0B734912" w14:textId="4C193EC0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注</w:t>
      </w:r>
      <w:r w:rsidRPr="00CE2264">
        <w:rPr>
          <w:rFonts w:ascii="ＭＳ 明朝" w:eastAsia="ＭＳ 明朝" w:hAnsi="ＭＳ 明朝"/>
          <w:sz w:val="22"/>
          <w:u w:color="FF0000"/>
        </w:rPr>
        <w:t>2：</w:t>
      </w:r>
      <w:r w:rsidR="00E65214" w:rsidRPr="00E65214">
        <w:rPr>
          <w:rFonts w:ascii="ＭＳ 明朝" w:eastAsia="ＭＳ 明朝" w:hAnsi="ＭＳ 明朝" w:cs="Times New Roman" w:hint="eastAsia"/>
          <w:sz w:val="22"/>
        </w:rPr>
        <w:t>特殊生糸とは、普通蚕品種等以外の蚕品種の繭を用いて器械繰糸した生糸、又は特色ある操糸方法で製造された生糸</w:t>
      </w:r>
      <w:r w:rsidR="00E65214" w:rsidRPr="00E65214">
        <w:rPr>
          <w:rFonts w:ascii="ＭＳ 明朝" w:eastAsia="ＭＳ 明朝" w:hAnsi="ＭＳ 明朝" w:cs="Times New Roman"/>
          <w:sz w:val="22"/>
        </w:rPr>
        <w:t>(ネットロウシルク、玉糸、太繊度低張力糸、シルクトウ等)を言います。</w:t>
      </w:r>
    </w:p>
    <w:p w14:paraId="60C6E47F" w14:textId="77777777" w:rsidR="00974681" w:rsidRPr="00CE2264" w:rsidRDefault="00974681" w:rsidP="00FB2E16">
      <w:pPr>
        <w:rPr>
          <w:rFonts w:ascii="ＭＳ 明朝" w:eastAsia="ＭＳ 明朝" w:hAnsi="ＭＳ 明朝"/>
          <w:sz w:val="22"/>
          <w:u w:color="FF0000"/>
        </w:rPr>
      </w:pPr>
      <w:r w:rsidRPr="00CE2264">
        <w:rPr>
          <w:rFonts w:ascii="ＭＳ 明朝" w:eastAsia="ＭＳ 明朝" w:hAnsi="ＭＳ 明朝" w:hint="eastAsia"/>
          <w:sz w:val="22"/>
          <w:u w:color="FF0000"/>
        </w:rPr>
        <w:t>(3)キビソ</w:t>
      </w:r>
    </w:p>
    <w:tbl>
      <w:tblPr>
        <w:tblStyle w:val="ae"/>
        <w:tblW w:w="10201" w:type="dxa"/>
        <w:tblLook w:val="04A0" w:firstRow="1" w:lastRow="0" w:firstColumn="1" w:lastColumn="0" w:noHBand="0" w:noVBand="1"/>
      </w:tblPr>
      <w:tblGrid>
        <w:gridCol w:w="2405"/>
        <w:gridCol w:w="992"/>
        <w:gridCol w:w="993"/>
        <w:gridCol w:w="1417"/>
        <w:gridCol w:w="2268"/>
        <w:gridCol w:w="2126"/>
      </w:tblGrid>
      <w:tr w:rsidR="00CE2264" w:rsidRPr="00CE2264" w14:paraId="5073EC6C" w14:textId="77777777" w:rsidTr="00B76891">
        <w:trPr>
          <w:trHeight w:val="841"/>
        </w:trPr>
        <w:tc>
          <w:tcPr>
            <w:tcW w:w="2405" w:type="dxa"/>
            <w:vAlign w:val="center"/>
          </w:tcPr>
          <w:p w14:paraId="4938B560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企業名または個人名</w:t>
            </w:r>
          </w:p>
        </w:tc>
        <w:tc>
          <w:tcPr>
            <w:tcW w:w="992" w:type="dxa"/>
            <w:vAlign w:val="center"/>
          </w:tcPr>
          <w:p w14:paraId="1F930A87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業種</w:t>
            </w:r>
          </w:p>
        </w:tc>
        <w:tc>
          <w:tcPr>
            <w:tcW w:w="993" w:type="dxa"/>
            <w:vAlign w:val="center"/>
          </w:tcPr>
          <w:p w14:paraId="6707B109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用途</w:t>
            </w:r>
          </w:p>
        </w:tc>
        <w:tc>
          <w:tcPr>
            <w:tcW w:w="1417" w:type="dxa"/>
            <w:vAlign w:val="center"/>
          </w:tcPr>
          <w:p w14:paraId="2D1F97D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数量(kg)</w:t>
            </w:r>
          </w:p>
        </w:tc>
        <w:tc>
          <w:tcPr>
            <w:tcW w:w="2268" w:type="dxa"/>
            <w:vAlign w:val="center"/>
          </w:tcPr>
          <w:p w14:paraId="3011BAD9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マーク添付数量(枚)</w:t>
            </w:r>
          </w:p>
        </w:tc>
        <w:tc>
          <w:tcPr>
            <w:tcW w:w="2126" w:type="dxa"/>
            <w:vAlign w:val="center"/>
          </w:tcPr>
          <w:p w14:paraId="3339EE33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  <w:r w:rsidRPr="00CE2264">
              <w:rPr>
                <w:rFonts w:ascii="ＭＳ 明朝" w:eastAsia="ＭＳ 明朝" w:hAnsi="ＭＳ 明朝" w:hint="eastAsia"/>
                <w:sz w:val="22"/>
                <w:u w:color="FF0000"/>
              </w:rPr>
              <w:t>販売価格(円/kg)</w:t>
            </w:r>
          </w:p>
        </w:tc>
      </w:tr>
      <w:tr w:rsidR="00E65214" w:rsidRPr="00CE2264" w14:paraId="73FD9CDB" w14:textId="77777777" w:rsidTr="00B76891">
        <w:trPr>
          <w:trHeight w:val="841"/>
        </w:trPr>
        <w:tc>
          <w:tcPr>
            <w:tcW w:w="2405" w:type="dxa"/>
            <w:vAlign w:val="center"/>
          </w:tcPr>
          <w:p w14:paraId="245790B5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4E5740AD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3" w:type="dxa"/>
            <w:vAlign w:val="center"/>
          </w:tcPr>
          <w:p w14:paraId="04590D49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675F543A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68" w:type="dxa"/>
            <w:vAlign w:val="center"/>
          </w:tcPr>
          <w:p w14:paraId="4F2F2370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126" w:type="dxa"/>
            <w:vAlign w:val="center"/>
          </w:tcPr>
          <w:p w14:paraId="5E6F6EE1" w14:textId="77777777" w:rsidR="00E65214" w:rsidRPr="00CE2264" w:rsidRDefault="00E65214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52A50B28" w14:textId="77777777" w:rsidTr="00B76891">
        <w:trPr>
          <w:trHeight w:val="479"/>
        </w:trPr>
        <w:tc>
          <w:tcPr>
            <w:tcW w:w="2405" w:type="dxa"/>
            <w:vAlign w:val="center"/>
          </w:tcPr>
          <w:p w14:paraId="0A41D988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1B42F84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3" w:type="dxa"/>
            <w:vAlign w:val="center"/>
          </w:tcPr>
          <w:p w14:paraId="733B3BF1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4277745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68" w:type="dxa"/>
            <w:vAlign w:val="center"/>
          </w:tcPr>
          <w:p w14:paraId="7BB6840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126" w:type="dxa"/>
            <w:vAlign w:val="center"/>
          </w:tcPr>
          <w:p w14:paraId="23F394E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5C57AD78" w14:textId="77777777" w:rsidTr="00B76891">
        <w:trPr>
          <w:trHeight w:val="416"/>
        </w:trPr>
        <w:tc>
          <w:tcPr>
            <w:tcW w:w="2405" w:type="dxa"/>
            <w:vAlign w:val="center"/>
          </w:tcPr>
          <w:p w14:paraId="20A9ED2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31FCA38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3" w:type="dxa"/>
            <w:vAlign w:val="center"/>
          </w:tcPr>
          <w:p w14:paraId="441B27A6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60CCD37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68" w:type="dxa"/>
            <w:vAlign w:val="center"/>
          </w:tcPr>
          <w:p w14:paraId="2CD92CA3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126" w:type="dxa"/>
            <w:vAlign w:val="center"/>
          </w:tcPr>
          <w:p w14:paraId="229229BB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  <w:tr w:rsidR="00CE2264" w:rsidRPr="00CE2264" w14:paraId="54701674" w14:textId="77777777" w:rsidTr="00B76891">
        <w:trPr>
          <w:trHeight w:val="132"/>
        </w:trPr>
        <w:tc>
          <w:tcPr>
            <w:tcW w:w="2405" w:type="dxa"/>
            <w:vAlign w:val="center"/>
          </w:tcPr>
          <w:p w14:paraId="334E1DE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2" w:type="dxa"/>
            <w:vAlign w:val="center"/>
          </w:tcPr>
          <w:p w14:paraId="56DE79C4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993" w:type="dxa"/>
            <w:vAlign w:val="center"/>
          </w:tcPr>
          <w:p w14:paraId="2FF2334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1417" w:type="dxa"/>
            <w:vAlign w:val="center"/>
          </w:tcPr>
          <w:p w14:paraId="79A6649D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268" w:type="dxa"/>
            <w:vAlign w:val="center"/>
          </w:tcPr>
          <w:p w14:paraId="7F6EC6DA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  <w:tc>
          <w:tcPr>
            <w:tcW w:w="2126" w:type="dxa"/>
            <w:vAlign w:val="center"/>
          </w:tcPr>
          <w:p w14:paraId="57CFA815" w14:textId="77777777" w:rsidR="00974681" w:rsidRPr="00CE2264" w:rsidRDefault="00974681" w:rsidP="00411A7E">
            <w:pPr>
              <w:jc w:val="center"/>
              <w:rPr>
                <w:rFonts w:ascii="ＭＳ 明朝" w:eastAsia="ＭＳ 明朝" w:hAnsi="ＭＳ 明朝"/>
                <w:sz w:val="22"/>
                <w:u w:color="FF0000"/>
              </w:rPr>
            </w:pPr>
          </w:p>
        </w:tc>
      </w:tr>
    </w:tbl>
    <w:p w14:paraId="7E25EA37" w14:textId="77777777" w:rsidR="00772F8B" w:rsidRPr="00CE2264" w:rsidRDefault="00772F8B" w:rsidP="00FB2E16">
      <w:pPr>
        <w:rPr>
          <w:rFonts w:ascii="ＭＳ 明朝" w:eastAsia="ＭＳ 明朝" w:hAnsi="ＭＳ 明朝"/>
          <w:sz w:val="22"/>
        </w:rPr>
      </w:pPr>
    </w:p>
    <w:sectPr w:rsidR="00772F8B" w:rsidRPr="00CE2264" w:rsidSect="00B76891">
      <w:footerReference w:type="default" r:id="rId6"/>
      <w:pgSz w:w="11906" w:h="16838"/>
      <w:pgMar w:top="1418" w:right="1077" w:bottom="1418" w:left="1077" w:header="851" w:footer="851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93A1" w14:textId="77777777" w:rsidR="00DE16E7" w:rsidRDefault="00DE16E7" w:rsidP="0059437C">
      <w:r>
        <w:separator/>
      </w:r>
    </w:p>
  </w:endnote>
  <w:endnote w:type="continuationSeparator" w:id="0">
    <w:p w14:paraId="6FC47CC7" w14:textId="77777777" w:rsidR="00DE16E7" w:rsidRDefault="00DE16E7" w:rsidP="00594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9384"/>
      <w:docPartObj>
        <w:docPartGallery w:val="Page Numbers (Bottom of Page)"/>
        <w:docPartUnique/>
      </w:docPartObj>
    </w:sdtPr>
    <w:sdtContent>
      <w:p w14:paraId="6F47D400" w14:textId="6B44C3D9" w:rsidR="0059437C" w:rsidRDefault="0059437C">
        <w:pPr>
          <w:pStyle w:val="ac"/>
          <w:jc w:val="center"/>
        </w:pPr>
        <w:r w:rsidRPr="00F956ED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F956ED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F956ED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F956ED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F956ED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  <w:p w14:paraId="4E127438" w14:textId="77777777" w:rsidR="0059437C" w:rsidRDefault="0059437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B259E" w14:textId="77777777" w:rsidR="00DE16E7" w:rsidRDefault="00DE16E7" w:rsidP="0059437C">
      <w:r>
        <w:separator/>
      </w:r>
    </w:p>
  </w:footnote>
  <w:footnote w:type="continuationSeparator" w:id="0">
    <w:p w14:paraId="1ED3F0CF" w14:textId="77777777" w:rsidR="00DE16E7" w:rsidRDefault="00DE16E7" w:rsidP="00594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78"/>
    <w:rsid w:val="000527F4"/>
    <w:rsid w:val="000A09B7"/>
    <w:rsid w:val="001669F2"/>
    <w:rsid w:val="002230B7"/>
    <w:rsid w:val="00353575"/>
    <w:rsid w:val="003678AB"/>
    <w:rsid w:val="00411A7E"/>
    <w:rsid w:val="004D5672"/>
    <w:rsid w:val="004D5FA9"/>
    <w:rsid w:val="00517A37"/>
    <w:rsid w:val="00520E4B"/>
    <w:rsid w:val="00576B87"/>
    <w:rsid w:val="0059437C"/>
    <w:rsid w:val="005C4DCE"/>
    <w:rsid w:val="006A62F4"/>
    <w:rsid w:val="00772F8B"/>
    <w:rsid w:val="00966AAF"/>
    <w:rsid w:val="00974681"/>
    <w:rsid w:val="00A629E2"/>
    <w:rsid w:val="00B76891"/>
    <w:rsid w:val="00C87384"/>
    <w:rsid w:val="00CB6B7F"/>
    <w:rsid w:val="00CE2264"/>
    <w:rsid w:val="00CF5C63"/>
    <w:rsid w:val="00D14B6C"/>
    <w:rsid w:val="00DE16E7"/>
    <w:rsid w:val="00E46CB1"/>
    <w:rsid w:val="00E65214"/>
    <w:rsid w:val="00E75067"/>
    <w:rsid w:val="00EE59BC"/>
    <w:rsid w:val="00EF2E69"/>
    <w:rsid w:val="00F25278"/>
    <w:rsid w:val="00F956ED"/>
    <w:rsid w:val="00FB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9CA83"/>
  <w15:chartTrackingRefBased/>
  <w15:docId w15:val="{5BF8CD64-5B77-4A90-AC05-6EC11BC9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3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52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2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2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2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2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2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2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2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2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52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52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527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52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52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52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2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52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2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52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2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2527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52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527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2527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943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9437C"/>
  </w:style>
  <w:style w:type="paragraph" w:styleId="ac">
    <w:name w:val="footer"/>
    <w:basedOn w:val="a"/>
    <w:link w:val="ad"/>
    <w:uiPriority w:val="99"/>
    <w:unhideWhenUsed/>
    <w:rsid w:val="005943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9437C"/>
  </w:style>
  <w:style w:type="table" w:styleId="ae">
    <w:name w:val="Table Grid"/>
    <w:basedOn w:val="a1"/>
    <w:uiPriority w:val="39"/>
    <w:rsid w:val="0097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2026-02-25T07:49:00Z</cp:lastPrinted>
  <dcterms:created xsi:type="dcterms:W3CDTF">2026-02-19T06:24:00Z</dcterms:created>
  <dcterms:modified xsi:type="dcterms:W3CDTF">2026-03-11T02:07:00Z</dcterms:modified>
</cp:coreProperties>
</file>